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59A12BC4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2023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 xml:space="preserve">ve </w:t>
      </w:r>
      <w:r w:rsidR="00026077">
        <w:rPr>
          <w:b/>
          <w:sz w:val="24"/>
          <w:szCs w:val="24"/>
        </w:rPr>
        <w:t>06</w:t>
      </w:r>
      <w:r w:rsidR="00E86054">
        <w:rPr>
          <w:b/>
          <w:sz w:val="24"/>
          <w:szCs w:val="24"/>
        </w:rPr>
        <w:t>-</w:t>
      </w:r>
      <w:r w:rsidR="00026077">
        <w:rPr>
          <w:b/>
          <w:sz w:val="24"/>
          <w:szCs w:val="24"/>
        </w:rPr>
        <w:t>09</w:t>
      </w:r>
      <w:r w:rsidR="00E86054">
        <w:rPr>
          <w:b/>
          <w:sz w:val="24"/>
          <w:szCs w:val="24"/>
        </w:rPr>
        <w:t xml:space="preserve"> Aralık</w:t>
      </w:r>
      <w:r>
        <w:rPr>
          <w:b/>
          <w:sz w:val="24"/>
          <w:szCs w:val="24"/>
        </w:rPr>
        <w:t xml:space="preserve"> 2023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E86054">
        <w:rPr>
          <w:b/>
          <w:sz w:val="24"/>
          <w:szCs w:val="24"/>
        </w:rPr>
        <w:t>Ankara</w:t>
      </w:r>
      <w:r>
        <w:rPr>
          <w:b/>
          <w:sz w:val="24"/>
          <w:szCs w:val="24"/>
        </w:rPr>
        <w:t xml:space="preserve"> ’da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77777777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dilekçem ekinde sunulmuş olup, tarafımca Federasyonumuza kargo ile gönderilecektir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7777777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2023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4</cp:revision>
  <dcterms:created xsi:type="dcterms:W3CDTF">2023-05-04T08:57:00Z</dcterms:created>
  <dcterms:modified xsi:type="dcterms:W3CDTF">2023-11-25T08:23:00Z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